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018" w:rsidRPr="007F3018" w:rsidRDefault="007F3018" w:rsidP="007F3018">
      <w:pPr>
        <w:jc w:val="center"/>
        <w:rPr>
          <w:rFonts w:ascii="华文中宋" w:eastAsia="华文中宋" w:hAnsi="华文中宋"/>
          <w:b/>
          <w:sz w:val="40"/>
          <w:szCs w:val="40"/>
        </w:rPr>
      </w:pPr>
      <w:r w:rsidRPr="007F3018">
        <w:rPr>
          <w:rFonts w:ascii="华文中宋" w:eastAsia="华文中宋" w:hAnsi="华文中宋" w:hint="eastAsia"/>
          <w:b/>
          <w:sz w:val="40"/>
          <w:szCs w:val="40"/>
        </w:rPr>
        <w:t>民族学与人类学研究所</w:t>
      </w:r>
    </w:p>
    <w:p w:rsidR="007F3018" w:rsidRPr="007F3018" w:rsidRDefault="007F3018" w:rsidP="007F3018">
      <w:pPr>
        <w:jc w:val="center"/>
        <w:rPr>
          <w:rFonts w:ascii="华文中宋" w:eastAsia="华文中宋" w:hAnsi="华文中宋"/>
          <w:b/>
          <w:sz w:val="40"/>
          <w:szCs w:val="40"/>
        </w:rPr>
      </w:pPr>
      <w:r w:rsidRPr="007F3018">
        <w:rPr>
          <w:rFonts w:ascii="华文中宋" w:eastAsia="华文中宋" w:hAnsi="华文中宋" w:hint="eastAsia"/>
          <w:b/>
          <w:sz w:val="40"/>
          <w:szCs w:val="40"/>
        </w:rPr>
        <w:t>因私事出国（境）</w:t>
      </w:r>
      <w:r w:rsidR="00330293">
        <w:rPr>
          <w:rFonts w:ascii="华文中宋" w:eastAsia="华文中宋" w:hAnsi="华文中宋" w:hint="eastAsia"/>
          <w:b/>
          <w:sz w:val="40"/>
          <w:szCs w:val="40"/>
        </w:rPr>
        <w:t>管理实施细则</w:t>
      </w:r>
    </w:p>
    <w:p w:rsidR="007F3018" w:rsidRDefault="007F3018" w:rsidP="00506898">
      <w:pPr>
        <w:jc w:val="left"/>
        <w:rPr>
          <w:rFonts w:ascii="仿宋_GB2312" w:eastAsia="仿宋_GB2312"/>
          <w:sz w:val="32"/>
          <w:szCs w:val="32"/>
        </w:rPr>
      </w:pPr>
    </w:p>
    <w:p w:rsidR="00506898" w:rsidRPr="001C6E6C" w:rsidRDefault="00506898" w:rsidP="00F43EFD">
      <w:pPr>
        <w:ind w:firstLine="645"/>
        <w:rPr>
          <w:rFonts w:ascii="仿宋" w:eastAsia="仿宋" w:hAnsi="仿宋"/>
          <w:sz w:val="32"/>
          <w:szCs w:val="32"/>
        </w:rPr>
      </w:pPr>
      <w:r w:rsidRPr="001C6E6C">
        <w:rPr>
          <w:rFonts w:ascii="仿宋" w:eastAsia="仿宋" w:hAnsi="仿宋" w:hint="eastAsia"/>
          <w:sz w:val="32"/>
          <w:szCs w:val="32"/>
        </w:rPr>
        <w:t>近期，院党组印发《中国社会科学院工作人员因私事出国（境）管理办法》（社科党组字</w:t>
      </w:r>
      <w:r w:rsidR="00F43EFD" w:rsidRPr="001C6E6C">
        <w:rPr>
          <w:rFonts w:ascii="仿宋" w:eastAsia="仿宋" w:hAnsi="仿宋" w:cs="宋体" w:hint="eastAsia"/>
          <w:sz w:val="32"/>
          <w:szCs w:val="32"/>
        </w:rPr>
        <w:t>〔</w:t>
      </w:r>
      <w:r w:rsidR="00F43EFD" w:rsidRPr="001C6E6C">
        <w:rPr>
          <w:rFonts w:ascii="仿宋" w:eastAsia="仿宋" w:hAnsi="仿宋" w:hint="eastAsia"/>
          <w:sz w:val="32"/>
          <w:szCs w:val="32"/>
        </w:rPr>
        <w:t>2020</w:t>
      </w:r>
      <w:r w:rsidR="00F43EFD" w:rsidRPr="001C6E6C">
        <w:rPr>
          <w:rFonts w:ascii="仿宋" w:eastAsia="仿宋" w:hAnsi="仿宋" w:cs="宋体" w:hint="eastAsia"/>
          <w:sz w:val="32"/>
          <w:szCs w:val="32"/>
        </w:rPr>
        <w:t>〕</w:t>
      </w:r>
      <w:r w:rsidRPr="001C6E6C">
        <w:rPr>
          <w:rFonts w:ascii="仿宋" w:eastAsia="仿宋" w:hAnsi="仿宋" w:hint="eastAsia"/>
          <w:sz w:val="32"/>
          <w:szCs w:val="32"/>
        </w:rPr>
        <w:t>201号），根据新的文件</w:t>
      </w:r>
      <w:r w:rsidR="007F3018" w:rsidRPr="001C6E6C">
        <w:rPr>
          <w:rFonts w:ascii="仿宋" w:eastAsia="仿宋" w:hAnsi="仿宋" w:hint="eastAsia"/>
          <w:sz w:val="32"/>
          <w:szCs w:val="32"/>
        </w:rPr>
        <w:t>精神</w:t>
      </w:r>
      <w:r w:rsidRPr="001C6E6C">
        <w:rPr>
          <w:rFonts w:ascii="仿宋" w:eastAsia="仿宋" w:hAnsi="仿宋" w:hint="eastAsia"/>
          <w:sz w:val="32"/>
          <w:szCs w:val="32"/>
        </w:rPr>
        <w:t>，</w:t>
      </w:r>
      <w:r w:rsidR="00330293" w:rsidRPr="001C6E6C">
        <w:rPr>
          <w:rFonts w:ascii="仿宋" w:eastAsia="仿宋" w:hAnsi="仿宋" w:hint="eastAsia"/>
          <w:sz w:val="32"/>
          <w:szCs w:val="32"/>
        </w:rPr>
        <w:t>制定我所管理工作实施细则</w:t>
      </w:r>
      <w:r w:rsidRPr="001C6E6C">
        <w:rPr>
          <w:rFonts w:ascii="仿宋" w:eastAsia="仿宋" w:hAnsi="仿宋" w:hint="eastAsia"/>
          <w:sz w:val="32"/>
          <w:szCs w:val="32"/>
        </w:rPr>
        <w:t>。</w:t>
      </w:r>
    </w:p>
    <w:p w:rsidR="00ED5B72" w:rsidRPr="001C6E6C" w:rsidRDefault="00C420DC" w:rsidP="00F43EFD">
      <w:pPr>
        <w:ind w:firstLine="645"/>
        <w:rPr>
          <w:rFonts w:ascii="仿宋" w:eastAsia="仿宋" w:hAnsi="仿宋"/>
          <w:sz w:val="32"/>
          <w:szCs w:val="32"/>
        </w:rPr>
      </w:pPr>
      <w:r w:rsidRPr="001C6E6C">
        <w:rPr>
          <w:rFonts w:ascii="仿宋" w:eastAsia="仿宋" w:hAnsi="仿宋" w:hint="eastAsia"/>
          <w:sz w:val="32"/>
          <w:szCs w:val="32"/>
        </w:rPr>
        <w:t>1</w:t>
      </w:r>
      <w:r w:rsidR="00ED5B72" w:rsidRPr="001C6E6C">
        <w:rPr>
          <w:rFonts w:ascii="仿宋" w:eastAsia="仿宋" w:hAnsi="仿宋" w:hint="eastAsia"/>
          <w:sz w:val="32"/>
          <w:szCs w:val="32"/>
        </w:rPr>
        <w:t>、</w:t>
      </w:r>
      <w:r w:rsidR="00506898" w:rsidRPr="001C6E6C">
        <w:rPr>
          <w:rFonts w:ascii="仿宋" w:eastAsia="仿宋" w:hAnsi="仿宋" w:hint="eastAsia"/>
          <w:sz w:val="32"/>
          <w:szCs w:val="32"/>
        </w:rPr>
        <w:t>全所人员</w:t>
      </w:r>
      <w:r w:rsidR="003E0E64" w:rsidRPr="001C6E6C">
        <w:rPr>
          <w:rFonts w:ascii="仿宋" w:eastAsia="仿宋" w:hAnsi="仿宋" w:hint="eastAsia"/>
          <w:sz w:val="32"/>
          <w:szCs w:val="32"/>
        </w:rPr>
        <w:t>（含离退休人员）</w:t>
      </w:r>
      <w:r w:rsidR="00506898" w:rsidRPr="001C6E6C">
        <w:rPr>
          <w:rFonts w:ascii="仿宋" w:eastAsia="仿宋" w:hAnsi="仿宋" w:hint="eastAsia"/>
          <w:sz w:val="32"/>
          <w:szCs w:val="32"/>
        </w:rPr>
        <w:t>因私事</w:t>
      </w:r>
      <w:r w:rsidR="00ED5B72" w:rsidRPr="001C6E6C">
        <w:rPr>
          <w:rFonts w:ascii="仿宋" w:eastAsia="仿宋" w:hAnsi="仿宋" w:hint="eastAsia"/>
          <w:sz w:val="32"/>
          <w:szCs w:val="32"/>
        </w:rPr>
        <w:t>出国（境）</w:t>
      </w:r>
      <w:r w:rsidR="00506898" w:rsidRPr="001C6E6C">
        <w:rPr>
          <w:rFonts w:ascii="仿宋" w:eastAsia="仿宋" w:hAnsi="仿宋" w:hint="eastAsia"/>
          <w:sz w:val="32"/>
          <w:szCs w:val="32"/>
        </w:rPr>
        <w:t>，</w:t>
      </w:r>
      <w:r w:rsidR="00ED5B72" w:rsidRPr="001C6E6C">
        <w:rPr>
          <w:rFonts w:ascii="仿宋" w:eastAsia="仿宋" w:hAnsi="仿宋" w:hint="eastAsia"/>
          <w:sz w:val="32"/>
          <w:szCs w:val="32"/>
        </w:rPr>
        <w:t>须提前10个工作日向单位提出申请，填写《工作人员请销假单》及《中国社会科学院工作人员因私事出国（境）审批表》（注意区分人员管理权限），并按照审批流程</w:t>
      </w:r>
      <w:r w:rsidRPr="001C6E6C">
        <w:rPr>
          <w:rFonts w:ascii="仿宋" w:eastAsia="仿宋" w:hAnsi="仿宋" w:hint="eastAsia"/>
          <w:sz w:val="32"/>
          <w:szCs w:val="32"/>
        </w:rPr>
        <w:t>逐级审批后报所人事处</w:t>
      </w:r>
      <w:r w:rsidR="004818C8" w:rsidRPr="001C6E6C">
        <w:rPr>
          <w:rFonts w:ascii="仿宋" w:eastAsia="仿宋" w:hAnsi="仿宋" w:hint="eastAsia"/>
          <w:sz w:val="32"/>
          <w:szCs w:val="32"/>
        </w:rPr>
        <w:t>。</w:t>
      </w:r>
    </w:p>
    <w:p w:rsidR="00E97559" w:rsidRPr="001C6E6C" w:rsidRDefault="00C420DC" w:rsidP="00F43EFD">
      <w:pPr>
        <w:ind w:firstLine="645"/>
        <w:rPr>
          <w:rFonts w:ascii="仿宋" w:eastAsia="仿宋" w:hAnsi="仿宋"/>
          <w:sz w:val="32"/>
          <w:szCs w:val="32"/>
        </w:rPr>
      </w:pPr>
      <w:r w:rsidRPr="001C6E6C">
        <w:rPr>
          <w:rFonts w:ascii="仿宋" w:eastAsia="仿宋" w:hAnsi="仿宋" w:hint="eastAsia"/>
          <w:sz w:val="32"/>
          <w:szCs w:val="32"/>
        </w:rPr>
        <w:t>2</w:t>
      </w:r>
      <w:r w:rsidR="00257617" w:rsidRPr="001C6E6C">
        <w:rPr>
          <w:rFonts w:ascii="仿宋" w:eastAsia="仿宋" w:hAnsi="仿宋" w:hint="eastAsia"/>
          <w:sz w:val="32"/>
          <w:szCs w:val="32"/>
        </w:rPr>
        <w:t>、回国（境）后7个工作日内填写并向人事</w:t>
      </w:r>
      <w:r w:rsidRPr="001C6E6C">
        <w:rPr>
          <w:rFonts w:ascii="仿宋" w:eastAsia="仿宋" w:hAnsi="仿宋" w:hint="eastAsia"/>
          <w:sz w:val="32"/>
          <w:szCs w:val="32"/>
        </w:rPr>
        <w:t>处</w:t>
      </w:r>
      <w:r w:rsidR="00257617" w:rsidRPr="001C6E6C">
        <w:rPr>
          <w:rFonts w:ascii="仿宋" w:eastAsia="仿宋" w:hAnsi="仿宋" w:hint="eastAsia"/>
          <w:sz w:val="32"/>
          <w:szCs w:val="32"/>
        </w:rPr>
        <w:t>提交《中国社会科学院人员因私事出国（境）事项申报表》</w:t>
      </w:r>
      <w:r w:rsidRPr="001C6E6C">
        <w:rPr>
          <w:rFonts w:ascii="仿宋" w:eastAsia="仿宋" w:hAnsi="仿宋" w:hint="eastAsia"/>
          <w:sz w:val="32"/>
          <w:szCs w:val="32"/>
        </w:rPr>
        <w:t>。</w:t>
      </w:r>
    </w:p>
    <w:p w:rsidR="00E97559" w:rsidRPr="001C6E6C" w:rsidRDefault="00E97559" w:rsidP="00F43EFD">
      <w:pPr>
        <w:ind w:firstLine="645"/>
        <w:rPr>
          <w:rFonts w:ascii="仿宋" w:eastAsia="仿宋" w:hAnsi="仿宋"/>
          <w:sz w:val="32"/>
          <w:szCs w:val="32"/>
        </w:rPr>
      </w:pPr>
      <w:r w:rsidRPr="001C6E6C">
        <w:rPr>
          <w:rFonts w:ascii="仿宋" w:eastAsia="仿宋" w:hAnsi="仿宋" w:hint="eastAsia"/>
          <w:sz w:val="32"/>
          <w:szCs w:val="32"/>
        </w:rPr>
        <w:t>3、教学科研人员应持因公护照出国开展学术交流合作。特殊情况需持普通护照出国，须经国际合作局批准，按管理权限报人事部门审批。并在回国后7个工作日内，填写并向人事处提交《教学科研人员持普通护照履行公务事项报告表》。</w:t>
      </w:r>
    </w:p>
    <w:p w:rsidR="003E0E64" w:rsidRPr="001C6E6C" w:rsidRDefault="00E97559" w:rsidP="00F43EFD">
      <w:pPr>
        <w:ind w:firstLine="645"/>
        <w:rPr>
          <w:rFonts w:ascii="仿宋" w:eastAsia="仿宋" w:hAnsi="仿宋"/>
          <w:sz w:val="32"/>
          <w:szCs w:val="32"/>
        </w:rPr>
      </w:pPr>
      <w:r w:rsidRPr="001C6E6C">
        <w:rPr>
          <w:rFonts w:ascii="仿宋" w:eastAsia="仿宋" w:hAnsi="仿宋" w:hint="eastAsia"/>
          <w:sz w:val="32"/>
          <w:szCs w:val="32"/>
        </w:rPr>
        <w:t>4、</w:t>
      </w:r>
      <w:r w:rsidR="003E0E64" w:rsidRPr="001C6E6C">
        <w:rPr>
          <w:rFonts w:ascii="仿宋" w:eastAsia="仿宋" w:hAnsi="仿宋" w:hint="eastAsia"/>
          <w:sz w:val="32"/>
          <w:szCs w:val="32"/>
        </w:rPr>
        <w:t>登记备案人员</w:t>
      </w:r>
      <w:r w:rsidR="007F3018" w:rsidRPr="001C6E6C">
        <w:rPr>
          <w:rFonts w:ascii="仿宋" w:eastAsia="仿宋" w:hAnsi="仿宋" w:hint="eastAsia"/>
          <w:sz w:val="32"/>
          <w:szCs w:val="32"/>
        </w:rPr>
        <w:t>经单位审批后</w:t>
      </w:r>
      <w:r w:rsidR="003E0E64" w:rsidRPr="001C6E6C">
        <w:rPr>
          <w:rFonts w:ascii="仿宋" w:eastAsia="仿宋" w:hAnsi="仿宋" w:hint="eastAsia"/>
          <w:sz w:val="32"/>
          <w:szCs w:val="32"/>
        </w:rPr>
        <w:t>申领因私出国（境）</w:t>
      </w:r>
      <w:r w:rsidR="007F3018" w:rsidRPr="001C6E6C">
        <w:rPr>
          <w:rFonts w:ascii="仿宋" w:eastAsia="仿宋" w:hAnsi="仿宋" w:hint="eastAsia"/>
          <w:sz w:val="32"/>
          <w:szCs w:val="32"/>
        </w:rPr>
        <w:t>证件</w:t>
      </w:r>
      <w:r w:rsidR="003E0E64" w:rsidRPr="001C6E6C">
        <w:rPr>
          <w:rFonts w:ascii="仿宋" w:eastAsia="仿宋" w:hAnsi="仿宋" w:hint="eastAsia"/>
          <w:sz w:val="32"/>
          <w:szCs w:val="32"/>
        </w:rPr>
        <w:t>，</w:t>
      </w:r>
      <w:r w:rsidR="007F3018" w:rsidRPr="001C6E6C">
        <w:rPr>
          <w:rFonts w:ascii="仿宋" w:eastAsia="仿宋" w:hAnsi="仿宋" w:hint="eastAsia"/>
          <w:sz w:val="32"/>
          <w:szCs w:val="32"/>
        </w:rPr>
        <w:t>取得证件后</w:t>
      </w:r>
      <w:r w:rsidR="003E0E64" w:rsidRPr="001C6E6C">
        <w:rPr>
          <w:rFonts w:ascii="仿宋" w:eastAsia="仿宋" w:hAnsi="仿宋" w:hint="eastAsia"/>
          <w:sz w:val="32"/>
          <w:szCs w:val="32"/>
        </w:rPr>
        <w:t>交由人事部门集中管理；非登记备案人员申领因私出国（境）证件后，须在7个工作日内向所人事处登记</w:t>
      </w:r>
      <w:r w:rsidR="007F3018" w:rsidRPr="001C6E6C">
        <w:rPr>
          <w:rFonts w:ascii="仿宋" w:eastAsia="仿宋" w:hAnsi="仿宋" w:hint="eastAsia"/>
          <w:sz w:val="32"/>
          <w:szCs w:val="32"/>
        </w:rPr>
        <w:t>报告。</w:t>
      </w:r>
    </w:p>
    <w:p w:rsidR="007F3018" w:rsidRPr="001C6E6C" w:rsidRDefault="007F3018" w:rsidP="00F43EFD">
      <w:pPr>
        <w:ind w:firstLine="645"/>
        <w:rPr>
          <w:rFonts w:ascii="仿宋" w:eastAsia="仿宋" w:hAnsi="仿宋"/>
          <w:sz w:val="32"/>
          <w:szCs w:val="32"/>
        </w:rPr>
      </w:pPr>
      <w:r w:rsidRPr="001C6E6C">
        <w:rPr>
          <w:rFonts w:ascii="仿宋" w:eastAsia="仿宋" w:hAnsi="仿宋" w:hint="eastAsia"/>
          <w:sz w:val="32"/>
          <w:szCs w:val="32"/>
        </w:rPr>
        <w:lastRenderedPageBreak/>
        <w:t>5、</w:t>
      </w:r>
      <w:r w:rsidR="00506898" w:rsidRPr="001C6E6C">
        <w:rPr>
          <w:rFonts w:ascii="仿宋" w:eastAsia="仿宋" w:hAnsi="仿宋" w:hint="eastAsia"/>
          <w:sz w:val="32"/>
          <w:szCs w:val="32"/>
        </w:rPr>
        <w:t>根据《中国社会科学院事业单位人员聘用办法》第七章第二十条规定：未经聘用单位同意，擅自出国（境）或出国（境）逾期不归的，聘用单位可以单方面解除聘用合同。</w:t>
      </w:r>
      <w:r w:rsidR="00E97559" w:rsidRPr="001C6E6C">
        <w:rPr>
          <w:rFonts w:ascii="仿宋" w:eastAsia="仿宋" w:hAnsi="仿宋" w:hint="eastAsia"/>
          <w:sz w:val="32"/>
          <w:szCs w:val="32"/>
        </w:rPr>
        <w:t>对违反有关规定办理因私出国（境）</w:t>
      </w:r>
      <w:r w:rsidR="003E0E64" w:rsidRPr="001C6E6C">
        <w:rPr>
          <w:rFonts w:ascii="仿宋" w:eastAsia="仿宋" w:hAnsi="仿宋" w:hint="eastAsia"/>
          <w:sz w:val="32"/>
          <w:szCs w:val="32"/>
        </w:rPr>
        <w:t>证件、</w:t>
      </w:r>
      <w:r w:rsidR="00E97559" w:rsidRPr="001C6E6C">
        <w:rPr>
          <w:rFonts w:ascii="仿宋" w:eastAsia="仿宋" w:hAnsi="仿宋" w:hint="eastAsia"/>
          <w:sz w:val="32"/>
          <w:szCs w:val="32"/>
        </w:rPr>
        <w:t>取得外国国籍或国（境）</w:t>
      </w:r>
      <w:r w:rsidR="00E12256" w:rsidRPr="001C6E6C">
        <w:rPr>
          <w:rFonts w:ascii="仿宋" w:eastAsia="仿宋" w:hAnsi="仿宋" w:hint="eastAsia"/>
          <w:sz w:val="32"/>
          <w:szCs w:val="32"/>
        </w:rPr>
        <w:t>外永久居留资格、</w:t>
      </w:r>
      <w:r w:rsidR="003E0E64" w:rsidRPr="001C6E6C">
        <w:rPr>
          <w:rFonts w:ascii="仿宋" w:eastAsia="仿宋" w:hAnsi="仿宋" w:hint="eastAsia"/>
          <w:sz w:val="32"/>
          <w:szCs w:val="32"/>
        </w:rPr>
        <w:t>长期居留许可的，按照相关规定给予处分。</w:t>
      </w:r>
    </w:p>
    <w:p w:rsidR="007F3018" w:rsidRPr="001C6E6C" w:rsidRDefault="007F3018" w:rsidP="00F43EFD">
      <w:pPr>
        <w:ind w:firstLine="645"/>
        <w:rPr>
          <w:rFonts w:ascii="仿宋" w:eastAsia="仿宋" w:hAnsi="仿宋"/>
          <w:sz w:val="32"/>
          <w:szCs w:val="32"/>
        </w:rPr>
      </w:pPr>
      <w:r w:rsidRPr="001C6E6C">
        <w:rPr>
          <w:rFonts w:ascii="仿宋" w:eastAsia="仿宋" w:hAnsi="仿宋" w:hint="eastAsia"/>
          <w:sz w:val="32"/>
          <w:szCs w:val="32"/>
        </w:rPr>
        <w:t>6、其他未尽事宜请</w:t>
      </w:r>
      <w:r w:rsidR="003E02D0" w:rsidRPr="001C6E6C">
        <w:rPr>
          <w:rFonts w:ascii="仿宋" w:eastAsia="仿宋" w:hAnsi="仿宋" w:hint="eastAsia"/>
          <w:sz w:val="32"/>
          <w:szCs w:val="32"/>
        </w:rPr>
        <w:t>到人事处</w:t>
      </w:r>
      <w:r w:rsidRPr="001C6E6C">
        <w:rPr>
          <w:rFonts w:ascii="仿宋" w:eastAsia="仿宋" w:hAnsi="仿宋" w:hint="eastAsia"/>
          <w:sz w:val="32"/>
          <w:szCs w:val="32"/>
        </w:rPr>
        <w:t>查阅</w:t>
      </w:r>
      <w:r w:rsidR="00C420DC" w:rsidRPr="001C6E6C">
        <w:rPr>
          <w:rFonts w:ascii="仿宋" w:eastAsia="仿宋" w:hAnsi="仿宋" w:hint="eastAsia"/>
          <w:sz w:val="32"/>
          <w:szCs w:val="32"/>
        </w:rPr>
        <w:t>《中国社会科学院工作人员因私事出国（境）管理办法》</w:t>
      </w:r>
      <w:r w:rsidR="00506898" w:rsidRPr="001C6E6C">
        <w:rPr>
          <w:rFonts w:ascii="仿宋" w:eastAsia="仿宋" w:hAnsi="仿宋" w:hint="eastAsia"/>
          <w:sz w:val="32"/>
          <w:szCs w:val="32"/>
        </w:rPr>
        <w:t>；</w:t>
      </w:r>
      <w:r w:rsidR="00C420DC" w:rsidRPr="001C6E6C">
        <w:rPr>
          <w:rFonts w:ascii="仿宋" w:eastAsia="仿宋" w:hAnsi="仿宋" w:hint="eastAsia"/>
          <w:sz w:val="32"/>
          <w:szCs w:val="32"/>
        </w:rPr>
        <w:t>因私事出国境相关表格</w:t>
      </w:r>
      <w:r w:rsidR="00506898" w:rsidRPr="001C6E6C">
        <w:rPr>
          <w:rFonts w:ascii="仿宋" w:eastAsia="仿宋" w:hAnsi="仿宋" w:hint="eastAsia"/>
          <w:sz w:val="32"/>
          <w:szCs w:val="32"/>
        </w:rPr>
        <w:t>已挂所网</w:t>
      </w:r>
      <w:r w:rsidR="00C420DC" w:rsidRPr="001C6E6C">
        <w:rPr>
          <w:rFonts w:ascii="仿宋" w:eastAsia="仿宋" w:hAnsi="仿宋" w:hint="eastAsia"/>
          <w:sz w:val="32"/>
          <w:szCs w:val="32"/>
        </w:rPr>
        <w:t>文件下载栏</w:t>
      </w:r>
      <w:r w:rsidR="00506898" w:rsidRPr="001C6E6C">
        <w:rPr>
          <w:rFonts w:ascii="仿宋" w:eastAsia="仿宋" w:hAnsi="仿宋" w:hint="eastAsia"/>
          <w:sz w:val="32"/>
          <w:szCs w:val="32"/>
        </w:rPr>
        <w:t>，请下载使用。</w:t>
      </w:r>
    </w:p>
    <w:p w:rsidR="007F3018" w:rsidRPr="001C6E6C" w:rsidRDefault="007F3018" w:rsidP="00F43EFD">
      <w:pPr>
        <w:ind w:firstLine="645"/>
        <w:rPr>
          <w:rFonts w:ascii="仿宋" w:eastAsia="仿宋" w:hAnsi="仿宋"/>
          <w:sz w:val="32"/>
          <w:szCs w:val="32"/>
        </w:rPr>
      </w:pPr>
    </w:p>
    <w:p w:rsidR="007F3018" w:rsidRPr="001C6E6C" w:rsidRDefault="007F3018" w:rsidP="00F43EFD">
      <w:pPr>
        <w:ind w:firstLine="645"/>
        <w:rPr>
          <w:rFonts w:ascii="仿宋" w:eastAsia="仿宋" w:hAnsi="仿宋"/>
          <w:sz w:val="32"/>
          <w:szCs w:val="32"/>
        </w:rPr>
      </w:pPr>
      <w:r w:rsidRPr="001C6E6C">
        <w:rPr>
          <w:rFonts w:ascii="仿宋" w:eastAsia="仿宋" w:hAnsi="仿宋" w:hint="eastAsia"/>
          <w:sz w:val="32"/>
          <w:szCs w:val="32"/>
        </w:rPr>
        <w:t xml:space="preserve">                               民族所人事处</w:t>
      </w:r>
    </w:p>
    <w:p w:rsidR="007F3018" w:rsidRDefault="007F3018" w:rsidP="00F43EFD">
      <w:pPr>
        <w:ind w:firstLine="645"/>
        <w:rPr>
          <w:rFonts w:ascii="仿宋" w:eastAsia="仿宋" w:hAnsi="仿宋"/>
          <w:sz w:val="32"/>
          <w:szCs w:val="32"/>
        </w:rPr>
      </w:pPr>
      <w:r w:rsidRPr="001C6E6C">
        <w:rPr>
          <w:rFonts w:ascii="仿宋" w:eastAsia="仿宋" w:hAnsi="仿宋" w:hint="eastAsia"/>
          <w:sz w:val="32"/>
          <w:szCs w:val="32"/>
        </w:rPr>
        <w:t xml:space="preserve">                              2020年12月6日</w:t>
      </w:r>
    </w:p>
    <w:p w:rsidR="007F3018" w:rsidRDefault="007F3018" w:rsidP="007F3018">
      <w:pPr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</w:t>
      </w:r>
    </w:p>
    <w:p w:rsidR="00506898" w:rsidRPr="00506898" w:rsidRDefault="00506898"/>
    <w:sectPr w:rsidR="00506898" w:rsidRPr="00506898" w:rsidSect="008D69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A4E" w:rsidRDefault="000E2A4E" w:rsidP="00506898">
      <w:r>
        <w:separator/>
      </w:r>
    </w:p>
  </w:endnote>
  <w:endnote w:type="continuationSeparator" w:id="1">
    <w:p w:rsidR="000E2A4E" w:rsidRDefault="000E2A4E" w:rsidP="00506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A4E" w:rsidRDefault="000E2A4E" w:rsidP="00506898">
      <w:r>
        <w:separator/>
      </w:r>
    </w:p>
  </w:footnote>
  <w:footnote w:type="continuationSeparator" w:id="1">
    <w:p w:rsidR="000E2A4E" w:rsidRDefault="000E2A4E" w:rsidP="005068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6898"/>
    <w:rsid w:val="00034CB7"/>
    <w:rsid w:val="000E2A4E"/>
    <w:rsid w:val="001C6E6C"/>
    <w:rsid w:val="00254A5E"/>
    <w:rsid w:val="00257617"/>
    <w:rsid w:val="002813D2"/>
    <w:rsid w:val="00330293"/>
    <w:rsid w:val="003E02D0"/>
    <w:rsid w:val="003E0E64"/>
    <w:rsid w:val="00407ED5"/>
    <w:rsid w:val="004818C8"/>
    <w:rsid w:val="004E39F7"/>
    <w:rsid w:val="004E7BA4"/>
    <w:rsid w:val="00506898"/>
    <w:rsid w:val="007F3018"/>
    <w:rsid w:val="008D6914"/>
    <w:rsid w:val="008F40B4"/>
    <w:rsid w:val="00AD0DE4"/>
    <w:rsid w:val="00C420DC"/>
    <w:rsid w:val="00DE3E5F"/>
    <w:rsid w:val="00E12256"/>
    <w:rsid w:val="00E97559"/>
    <w:rsid w:val="00ED5B72"/>
    <w:rsid w:val="00F43EFD"/>
    <w:rsid w:val="00F67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6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68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6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68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liqj</dc:creator>
  <cp:keywords/>
  <dc:description/>
  <cp:lastModifiedBy>liqj</cp:lastModifiedBy>
  <cp:revision>6</cp:revision>
  <cp:lastPrinted>2020-12-07T03:03:00Z</cp:lastPrinted>
  <dcterms:created xsi:type="dcterms:W3CDTF">2020-12-06T11:00:00Z</dcterms:created>
  <dcterms:modified xsi:type="dcterms:W3CDTF">2020-12-09T06:00:00Z</dcterms:modified>
</cp:coreProperties>
</file>